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4A" w:rsidRPr="00E3234A" w:rsidRDefault="00E3234A" w:rsidP="00E32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34A">
        <w:rPr>
          <w:rFonts w:ascii="Times New Roman" w:hAnsi="Times New Roman" w:cs="Times New Roman"/>
          <w:b/>
          <w:sz w:val="24"/>
          <w:szCs w:val="24"/>
        </w:rPr>
        <w:t>Прием и рассмотрение апелляций на ЕГЭ.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Конфликтная комиссия принимает в письменной форме апелляции обучающихся, выпускников прошлых лет о нарушении установленного порядка проведения ГИА по учебному предмету и (или) о несогласии с выставленными баллами в конфликтную комиссию.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Конфликтная комиссия не рассматривает апелляции по вопросам содержания и структуры заданий по учебным предметам, а также по вопросам, связанным с нарушением обучающимся, выпускником п</w:t>
      </w:r>
      <w:r w:rsidR="002F059F">
        <w:rPr>
          <w:rFonts w:ascii="Times New Roman" w:hAnsi="Times New Roman" w:cs="Times New Roman"/>
          <w:sz w:val="24"/>
          <w:szCs w:val="24"/>
        </w:rPr>
        <w:t xml:space="preserve">рошлых лет требований 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2F059F">
        <w:rPr>
          <w:rFonts w:ascii="Times New Roman" w:hAnsi="Times New Roman" w:cs="Times New Roman"/>
          <w:sz w:val="24"/>
          <w:szCs w:val="24"/>
        </w:rPr>
        <w:t xml:space="preserve"> проведения ЕГЭ</w:t>
      </w:r>
      <w:r>
        <w:rPr>
          <w:rFonts w:ascii="Times New Roman" w:hAnsi="Times New Roman" w:cs="Times New Roman"/>
          <w:sz w:val="24"/>
          <w:szCs w:val="24"/>
        </w:rPr>
        <w:t xml:space="preserve"> и неправильным оформлением экзаменационной работы.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 либо ранее проверявшими экзаменационную работу обучающегося, выпускника прошлых лет, подавшего апелляцию.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целях выполнения своих функций конфликтная комиссия запрашивает у уполномоченных лиц и организаций необходимые документы и сведения, в том числе экзаменационные работы ГВЭ, бланки ЕГЭ, КИМ, сведения о лицах, присутствовавших в ППЭ, иные сведения о соблюдении порядка проведения ГИА.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рассмотрении апелляции также присутствуют: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члены ГЭК - по решению председателя ГЭК;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общественные наблюдатели, аккредитованные в установленном порядке, - по желанию;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должностные 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органа исполнительной власти субъекта Российской Федерации, осуществляющего переданные полномочия Российской Федерации в области образования, - по решению соответствующих органов.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 обстановке. </w:t>
      </w:r>
    </w:p>
    <w:p w:rsidR="00E3234A" w:rsidRPr="00532D39" w:rsidRDefault="00E3234A" w:rsidP="00E32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32D39">
        <w:rPr>
          <w:rFonts w:ascii="Times New Roman" w:hAnsi="Times New Roman" w:cs="Times New Roman"/>
          <w:b/>
          <w:sz w:val="24"/>
          <w:szCs w:val="24"/>
        </w:rPr>
        <w:t>Апелляцию о нарушении установлен</w:t>
      </w:r>
      <w:r w:rsidR="002F059F" w:rsidRPr="00532D39">
        <w:rPr>
          <w:rFonts w:ascii="Times New Roman" w:hAnsi="Times New Roman" w:cs="Times New Roman"/>
          <w:b/>
          <w:sz w:val="24"/>
          <w:szCs w:val="24"/>
        </w:rPr>
        <w:t xml:space="preserve">ного порядка проведения ГИА </w:t>
      </w:r>
      <w:r w:rsidRPr="00532D39">
        <w:rPr>
          <w:rFonts w:ascii="Times New Roman" w:hAnsi="Times New Roman" w:cs="Times New Roman"/>
          <w:b/>
          <w:sz w:val="24"/>
          <w:szCs w:val="24"/>
        </w:rPr>
        <w:t xml:space="preserve"> обучающийся, выпускник прошлых лет подает в день проведения экзамена по соответствующему учебному предмету члену ГЭК, не покидая ППЭ.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7.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сдавал экзамен обучающийся, выпускник прошлых лет, технических специалистов и ассистентов, общественных наблюдателей, сотрудников, осуществляющих охрану правопорядка, и медицинских работников. Результаты проверки оформляются в форме заключения. Апелляция и заключение о результатах проверки в тот же день передаются членами ГЭК в конфликтную комиссию.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8.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отклонении апелляции;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удовлетворении апелляции результат ГИА, по процедуре которого обучающимся, выпускником прошлых лет была подана апелляция, аннулируется и обучающемуся, выпускнику прошлых лет предоставляется возможность сдать экзамен по учебному предмету в иной день, предусмотренный расписаниями проведения ЕГЭ, ГВЭ. </w:t>
      </w:r>
    </w:p>
    <w:p w:rsidR="00E3234A" w:rsidRPr="00532D39" w:rsidRDefault="00E3234A" w:rsidP="00E323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32D39">
        <w:rPr>
          <w:rFonts w:ascii="Times New Roman" w:hAnsi="Times New Roman" w:cs="Times New Roman"/>
          <w:b/>
          <w:sz w:val="24"/>
          <w:szCs w:val="24"/>
        </w:rPr>
        <w:t>Апелляция о несогласии с выставленными баллами</w:t>
      </w:r>
      <w:r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532D39">
        <w:rPr>
          <w:rFonts w:ascii="Times New Roman" w:hAnsi="Times New Roman" w:cs="Times New Roman"/>
          <w:b/>
          <w:sz w:val="24"/>
          <w:szCs w:val="24"/>
        </w:rPr>
        <w:t>в течение 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D39">
        <w:rPr>
          <w:rFonts w:ascii="Times New Roman" w:hAnsi="Times New Roman" w:cs="Times New Roman"/>
          <w:b/>
          <w:sz w:val="24"/>
          <w:szCs w:val="24"/>
        </w:rPr>
        <w:t>рабочих дней со дня объявления результатов ГИА по соответствующему учебному предмету.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ЕГЭ</w:t>
      </w:r>
      <w:r w:rsidR="00532D39">
        <w:rPr>
          <w:rFonts w:ascii="Times New Roman" w:hAnsi="Times New Roman" w:cs="Times New Roman"/>
          <w:sz w:val="24"/>
          <w:szCs w:val="24"/>
        </w:rPr>
        <w:t>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ГЭК подача и (или)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выпускники прошлых лет заблаговременно информируются о времени, месте и порядке рассмотрения апелляций.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Руководитель организации, принявший апелляцию, незамедлительно передает ее в конфликтную комиссию.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11.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обучающегося, выпускника прошлых лет, протоколы устных ответов обучающегося, сдававшего ГВЭ в устной форме, копии протоколов проверки экзаменационной работы предметной комиссией и КИМ, тексты, темы, задания, билеты, выполнявшиеся обучающимся, выпускником прошлых лет, подавшим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апелляцию.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материалы предъявляются обучающемуся, выпускнику прошлых лет (в случае его участия в рассмотрении апелляции). Обучающийся, выпускник прошлых лет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протоколы устных ответов обучающегося, сдававшего ГВЭ в устной форме.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возникновении спорных вопросов по оцениванию экзаменационной работы конфликтная комиссия устанавливает правильность ее оценивания. Для этого к рассмотрению апелляции привлекаются эксперты по соответствующему учебному предмету.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если эксперты не дают однозначного ответа о правильности оценивания экзаменационной работы обучающегося, выпускника прошлых лет конфликтная комиссия обращается в Комиссию по разработке КИМ по соответствующему учебному предмету с </w:t>
      </w:r>
      <w:r>
        <w:rPr>
          <w:rFonts w:ascii="Times New Roman" w:hAnsi="Times New Roman" w:cs="Times New Roman"/>
          <w:sz w:val="24"/>
          <w:szCs w:val="24"/>
        </w:rPr>
        <w:lastRenderedPageBreak/>
        <w:t>запросом о разъяснениях по содержанию заданий КИМ (в том числе заданий с выбором ответа или с кратким ответом), по критериям оценивания.</w:t>
      </w:r>
      <w:proofErr w:type="gramEnd"/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13.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ошибок в обработке и (или) проверке экзаменационной работы обучающегося, выпускника прошлых лет конфликтная комиссия передает соответствующую информацию в РЦОИ, предметную комиссию для пересчета результатов ГИА. Для пересчета результатов ЕГЭ протокол конфликтной комиссии в течение двух календарных дней направляется в уполномоченную организацию.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E3234A" w:rsidRDefault="008879A4" w:rsidP="00E323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234A">
        <w:rPr>
          <w:rFonts w:ascii="Times New Roman" w:hAnsi="Times New Roman" w:cs="Times New Roman"/>
          <w:sz w:val="24"/>
          <w:szCs w:val="24"/>
        </w:rPr>
        <w:t>. Конфликтная комиссия рассматривает апелляцию о нарушении устанавли</w:t>
      </w:r>
      <w:r w:rsidR="00532D39">
        <w:rPr>
          <w:rFonts w:ascii="Times New Roman" w:hAnsi="Times New Roman" w:cs="Times New Roman"/>
          <w:sz w:val="24"/>
          <w:szCs w:val="24"/>
        </w:rPr>
        <w:t xml:space="preserve">ваемого порядка проведения ГИА </w:t>
      </w:r>
      <w:r w:rsidR="00E3234A">
        <w:rPr>
          <w:rFonts w:ascii="Times New Roman" w:hAnsi="Times New Roman" w:cs="Times New Roman"/>
          <w:sz w:val="24"/>
          <w:szCs w:val="24"/>
        </w:rPr>
        <w:t xml:space="preserve"> 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532D39">
        <w:rPr>
          <w:rFonts w:ascii="Times New Roman" w:hAnsi="Times New Roman" w:cs="Times New Roman"/>
          <w:sz w:val="24"/>
          <w:szCs w:val="24"/>
        </w:rPr>
        <w:t>.</w:t>
      </w: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234A" w:rsidRDefault="00E3234A" w:rsidP="00E323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29A" w:rsidRDefault="0013129A"/>
    <w:sectPr w:rsidR="0013129A" w:rsidSect="00E323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E3234A"/>
    <w:rsid w:val="0013129A"/>
    <w:rsid w:val="002F059F"/>
    <w:rsid w:val="00532D39"/>
    <w:rsid w:val="008879A4"/>
    <w:rsid w:val="00E3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</dc:creator>
  <cp:keywords/>
  <dc:description/>
  <cp:lastModifiedBy>Татьяна Александровн</cp:lastModifiedBy>
  <cp:revision>3</cp:revision>
  <dcterms:created xsi:type="dcterms:W3CDTF">2016-05-07T07:52:00Z</dcterms:created>
  <dcterms:modified xsi:type="dcterms:W3CDTF">2016-05-07T08:21:00Z</dcterms:modified>
</cp:coreProperties>
</file>